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594" w:rsidRPr="00173157" w:rsidRDefault="00485447" w:rsidP="0048544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73157">
        <w:rPr>
          <w:rFonts w:ascii="TH SarabunIT๙" w:hAnsi="TH SarabunIT๙" w:cs="TH SarabunIT๙"/>
          <w:b/>
          <w:bCs/>
          <w:sz w:val="72"/>
          <w:szCs w:val="72"/>
          <w:cs/>
        </w:rPr>
        <w:t>สารบัญ</w:t>
      </w:r>
    </w:p>
    <w:p w:rsidR="00BA7E5C" w:rsidRPr="00BF14C1" w:rsidRDefault="00BA7E5C" w:rsidP="00DF465F">
      <w:pPr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สำนักงานปลัด</w:t>
      </w:r>
    </w:p>
    <w:p w:rsidR="00BA7E5C" w:rsidRPr="00BF14C1" w:rsidRDefault="00BA7E5C" w:rsidP="00BA7E5C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งานพัฒนาชุมชน</w:t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BF14C1">
        <w:rPr>
          <w:rFonts w:ascii="TH SarabunIT๙" w:hAnsi="TH SarabunIT๙" w:cs="TH SarabunIT๙"/>
          <w:b/>
          <w:bCs/>
          <w:sz w:val="40"/>
          <w:szCs w:val="40"/>
        </w:rPr>
        <w:tab/>
        <w:t xml:space="preserve">       </w:t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BA7E5C" w:rsidRPr="00BF14C1" w:rsidRDefault="00DF465F" w:rsidP="00AB4A3A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 xml:space="preserve">≈ </w:t>
      </w:r>
      <w:r w:rsidR="00AB4A3A" w:rsidRPr="00BF14C1">
        <w:rPr>
          <w:rFonts w:ascii="TH SarabunIT๙" w:hAnsi="TH SarabunIT๙" w:cs="TH SarabunIT๙"/>
          <w:sz w:val="32"/>
          <w:szCs w:val="32"/>
          <w:cs/>
        </w:rPr>
        <w:t>การขอรับการสงเคราะห์ผู้ป่วยเอดส์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1</w:t>
      </w:r>
    </w:p>
    <w:p w:rsidR="00AB4A3A" w:rsidRPr="00BF14C1" w:rsidRDefault="00DF465F" w:rsidP="00AB4A3A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 xml:space="preserve">≈ </w:t>
      </w:r>
      <w:r w:rsidR="00AB4A3A" w:rsidRPr="00BF14C1">
        <w:rPr>
          <w:rFonts w:ascii="TH SarabunIT๙" w:hAnsi="TH SarabunIT๙" w:cs="TH SarabunIT๙"/>
          <w:sz w:val="32"/>
          <w:szCs w:val="32"/>
          <w:cs/>
        </w:rPr>
        <w:t>การลงทะเบียนและยื่นคำขอรับเงินเบี้ยความพิการ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  <w:cs/>
        </w:rPr>
        <w:t>4</w:t>
      </w:r>
    </w:p>
    <w:p w:rsidR="00AB4A3A" w:rsidRPr="00BF14C1" w:rsidRDefault="00DF465F" w:rsidP="00AB4A3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 xml:space="preserve">≈ </w:t>
      </w:r>
      <w:r w:rsidR="00AB4A3A" w:rsidRPr="00BF14C1">
        <w:rPr>
          <w:rFonts w:ascii="TH SarabunIT๙" w:hAnsi="TH SarabunIT๙" w:cs="TH SarabunIT๙"/>
          <w:sz w:val="32"/>
          <w:szCs w:val="32"/>
          <w:cs/>
        </w:rPr>
        <w:t>การลงทะเบียนและยื่นคำขอรับเงินเบี้ยยังชีพผู้สูงอายุ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  <w:cs/>
        </w:rPr>
        <w:t>8</w:t>
      </w:r>
    </w:p>
    <w:p w:rsidR="00485447" w:rsidRPr="00BF14C1" w:rsidRDefault="00485447" w:rsidP="00485447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งานสาธารณสุข</w:t>
      </w:r>
    </w:p>
    <w:p w:rsidR="00DF465F" w:rsidRPr="00BF14C1" w:rsidRDefault="006435BB" w:rsidP="00DF465F">
      <w:pPr>
        <w:pStyle w:val="a3"/>
        <w:rPr>
          <w:rFonts w:ascii="TH SarabunIT๙" w:hAnsi="TH SarabunIT๙" w:cs="TH SarabunIT๙"/>
          <w:b/>
          <w:bCs/>
        </w:rPr>
      </w:pPr>
      <w:r w:rsidRPr="00BF14C1">
        <w:rPr>
          <w:rFonts w:ascii="TH SarabunIT๙" w:hAnsi="TH SarabunIT๙" w:cs="TH SarabunIT๙"/>
          <w:b/>
          <w:bCs/>
          <w:cs/>
        </w:rPr>
        <w:t>(การขอใบอนุญาต)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การขอใบอนุญาตจัดตั้งตลาด</w:t>
      </w:r>
      <w:r w:rsidR="00173157" w:rsidRPr="00BF14C1">
        <w:rPr>
          <w:rFonts w:ascii="TH SarabunIT๙" w:hAnsi="TH SarabunIT๙" w:cs="TH SarabunIT๙"/>
          <w:sz w:val="32"/>
          <w:szCs w:val="32"/>
        </w:rPr>
        <w:t>11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การขอใบอนุญาตจัดตั้งสถานที่</w:t>
      </w:r>
      <w:r w:rsidRPr="00BF14C1">
        <w:rPr>
          <w:rFonts w:ascii="TH SarabunIT๙" w:hAnsi="TH SarabunIT๙" w:cs="TH SarabunIT๙"/>
          <w:sz w:val="28"/>
          <w:cs/>
        </w:rPr>
        <w:t>จำหน่ายอาหารและสถานที่สะสมอาหาร พื้นที่เกิน 200 ตารางเมตร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15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การขอใบอนุญาตจำหน่ายสินค้าในที่หรือทางสาธารณะ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19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การขอใบอนุญาตประกอบกิจการที่เป็นอันตรายต่อสุขภาพ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23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การขอใบอนุญาตประกอบกิจการรับทำการกำจัดมูลฝอยติดเชื้อ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28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การขอใบอนุญาตประกอบกิจการรับทำการกำจัดมูลฝอยทั่วไป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32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การขอใบอนุญาตประกอบกิจการรับทำการกำจัดสิ่งปฏิกูล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36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การขอใบอนุญาตประกอบกิจการรับทำการเก็บ และขนมูลฝอยติดเชื้อ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40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การขอใบอนุญาตประกอบกิจการรับทำการเก็บ และขนมูลฝอยทั่วไป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44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การขอใบอนุญาตประกอบกิจการรับทำการเก็บ และขนสิ่งปฏิกูล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48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28"/>
          <w:cs/>
        </w:rPr>
        <w:t>การขอหนังสือรับรองการแจ้งจัดตั้งสถานที่จำหน่ายอาหารและสถานที่สะสมอาหาร พื้นที่ไม่เกิน 200 ตาราง</w:t>
      </w:r>
      <w:r w:rsidRPr="00BF14C1">
        <w:rPr>
          <w:rFonts w:ascii="TH SarabunIT๙" w:hAnsi="TH SarabunIT๙" w:cs="TH SarabunIT๙"/>
          <w:sz w:val="32"/>
          <w:szCs w:val="32"/>
          <w:cs/>
        </w:rPr>
        <w:t>เมตร</w:t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52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b/>
          <w:bCs/>
        </w:rPr>
      </w:pPr>
      <w:r w:rsidRPr="00BF14C1">
        <w:rPr>
          <w:rFonts w:ascii="TH SarabunIT๙" w:hAnsi="TH SarabunIT๙" w:cs="TH SarabunIT๙"/>
          <w:b/>
          <w:bCs/>
          <w:cs/>
        </w:rPr>
        <w:t>(การขอต่ออายุใบอนุญาต)</w:t>
      </w:r>
    </w:p>
    <w:p w:rsidR="006435BB" w:rsidRPr="00BF14C1" w:rsidRDefault="006435BB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การขอต่ออายุใบอนุญาตจัดตั้งตลาด</w:t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55</w:t>
      </w:r>
    </w:p>
    <w:p w:rsidR="006435BB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การขอต่ออายุใบอนุญาตจัด</w:t>
      </w:r>
      <w:r w:rsidRPr="00BF14C1">
        <w:rPr>
          <w:rFonts w:ascii="TH SarabunIT๙" w:hAnsi="TH SarabunIT๙" w:cs="TH SarabunIT๙"/>
          <w:sz w:val="28"/>
          <w:cs/>
        </w:rPr>
        <w:t>ตั้งสถานที่จำหน่ายอาหารหรือสถานที่สะสมอาหาร พื้นที่เกิน 200 ตารางเมตร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60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การขอต่ออายุใบอนุญาตจำหน่ายสินค้าในที่หรือทางสาธารณะ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64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การขอต่ออายุใบอนุญาตประกอบกิจการที่เป็นอันตรายต่อสุขภาพ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68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การขอต่ออายุใบอนุญาตประกอบกิจการรับทำการกำจัดมูลฝอยติดเชื้อ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73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การขอต่ออายุใบอนุญาตประกอบกิจการรับทำการกำจัดมูลฝอยทั่วไป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77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การขอต่ออายุใบอนุญาตประกอบกิจการรับทำการกำจัดสิ่งปฏิกูล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82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การขอต่ออายุใบอนุญาตประกอบกิจการรับทำการเก็บ และขนมูลฝอยติดเชื้อ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86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การขอต่ออายุใบอนุญาตประกอบกิจการรับทำการเก็บ และขนมูลฝอยทั่วไป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BF14C1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91</w:t>
      </w:r>
    </w:p>
    <w:p w:rsidR="002D4493" w:rsidRPr="00BF14C1" w:rsidRDefault="002D4493" w:rsidP="00DF46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การขอต่ออายุใบอนุญาตประกอบกิจการรับทำการเก็บ และขนสิ่งปฏิกูล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 w:rsidRP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  <w:cs/>
        </w:rPr>
        <w:t>95</w:t>
      </w:r>
    </w:p>
    <w:p w:rsidR="00BA7E5C" w:rsidRPr="00BF14C1" w:rsidRDefault="00BA7E5C" w:rsidP="00A65219">
      <w:pPr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งานบุคลากร</w:t>
      </w:r>
    </w:p>
    <w:p w:rsidR="00AB4A3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B4A3A" w:rsidRPr="00BF14C1">
        <w:rPr>
          <w:rFonts w:ascii="TH SarabunIT๙" w:hAnsi="TH SarabunIT๙" w:cs="TH SarabunIT๙"/>
          <w:sz w:val="32"/>
          <w:szCs w:val="32"/>
          <w:cs/>
        </w:rPr>
        <w:t>การขอรับบำเหน็จพิเศษรายเดือนของลูกจ้างประจำขององค์กรปกครองส่วนท้องถิ่น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>99</w:t>
      </w:r>
    </w:p>
    <w:p w:rsidR="00AB4A3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B4A3A" w:rsidRPr="00BF14C1">
        <w:rPr>
          <w:rFonts w:ascii="TH SarabunIT๙" w:hAnsi="TH SarabunIT๙" w:cs="TH SarabunIT๙"/>
          <w:sz w:val="28"/>
          <w:cs/>
        </w:rPr>
        <w:t>การขอรับบำเหน็จตกทอดกรณีลูกจ้างประจำผู้รับบำเหน็จรายเดือนหรือบำเหน็จพิเศษรายเดือนถึงแก่กรรม</w:t>
      </w:r>
      <w:r w:rsidR="00BF14C1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102</w:t>
      </w:r>
    </w:p>
    <w:p w:rsidR="00AB4A3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การขอรับบำเหน็จปกติของทายาทกรณีลูกจ้างประจำขององค์กรปกครองส่วนท้องถิ่นถึงแก่กรรม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105</w:t>
      </w:r>
    </w:p>
    <w:p w:rsidR="00C1478A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การขอรับบำเหน็จปกติหรือบำเหน็จรายเดือนของลูกจ้างประจำขององค์กรปกครองส่วนท้องถิ่น</w:t>
      </w:r>
      <w:r w:rsidR="00BF14C1">
        <w:rPr>
          <w:rFonts w:ascii="TH SarabunIT๙" w:hAnsi="TH SarabunIT๙" w:cs="TH SarabunIT๙"/>
          <w:sz w:val="32"/>
          <w:szCs w:val="32"/>
        </w:rPr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108</w:t>
      </w:r>
    </w:p>
    <w:p w:rsidR="00B473E9" w:rsidRDefault="00B473E9" w:rsidP="00A6521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473E9" w:rsidRPr="00B473E9" w:rsidRDefault="00B473E9" w:rsidP="00B473E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73157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สารบัญ</w:t>
      </w:r>
    </w:p>
    <w:p w:rsidR="00B473E9" w:rsidRPr="00BF14C1" w:rsidRDefault="00B473E9" w:rsidP="00A6521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1478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ขอรับบำเหน็จพิเศษของทายาทกรณีลูกจ้างประจำหรือลูกจ้างชั่วคราวขององค์กรปกครองส่วนท้องถิ่นถึงแก่กรรมอันเนื่องจากการปฏิบัติงานในหน้าที่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110</w:t>
      </w:r>
    </w:p>
    <w:p w:rsidR="00C1478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การขอรับบำเหน็จพิเศษของลูกจ้างประจำหรือลูกจ้างชั่วคราวขององค์กรปกครองส่วนท้องถิ่น</w:t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113</w:t>
      </w:r>
    </w:p>
    <w:p w:rsidR="00AB4A3A" w:rsidRPr="00BF14C1" w:rsidRDefault="00AB4A3A" w:rsidP="00A65219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งานทะเบียนพาณิชย์</w:t>
      </w:r>
    </w:p>
    <w:p w:rsidR="00BA7E5C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การจดทะเบียนพาณิชย์ ตั้งใหม่ กรณีผู้ขอจดทะเบียนเป็นบุคคลธรรมดา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116</w:t>
      </w:r>
    </w:p>
    <w:p w:rsidR="00C1478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การจดทะเบียนพาณิชย์ เปลี่ยนแปลงรายการจดทะเบียน  กรณีผู้ขอจดทะเบียนเป็นบุคคลธรรมดา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120</w:t>
      </w:r>
    </w:p>
    <w:p w:rsidR="00C1478A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478A" w:rsidRPr="00BF14C1">
        <w:rPr>
          <w:rFonts w:ascii="TH SarabunIT๙" w:hAnsi="TH SarabunIT๙" w:cs="TH SarabunIT๙"/>
          <w:sz w:val="32"/>
          <w:szCs w:val="32"/>
          <w:cs/>
        </w:rPr>
        <w:t>การจดทะเบียนพาณิชย์ เลิกประกอบพาณิชย์กิจ  กรณีผู้ขอจดทะเบียนเป็นบุคคลธรรมดา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73157" w:rsidRPr="00BF14C1">
        <w:rPr>
          <w:rFonts w:ascii="TH SarabunIT๙" w:hAnsi="TH SarabunIT๙" w:cs="TH SarabunIT๙"/>
          <w:sz w:val="32"/>
          <w:szCs w:val="32"/>
          <w:cs/>
        </w:rPr>
        <w:t>123</w:t>
      </w:r>
    </w:p>
    <w:p w:rsidR="00A65219" w:rsidRPr="00BF14C1" w:rsidRDefault="00B53632" w:rsidP="0028412F">
      <w:pPr>
        <w:spacing w:after="0"/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กอง</w:t>
      </w:r>
      <w:r w:rsidR="00A65219" w:rsidRPr="00BF14C1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คลัง</w:t>
      </w:r>
    </w:p>
    <w:p w:rsidR="00AB4A3A" w:rsidRPr="00BF14C1" w:rsidRDefault="00AB4A3A" w:rsidP="0028412F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งานจัดเก็บรายได้</w:t>
      </w:r>
    </w:p>
    <w:p w:rsidR="00A65219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A65219" w:rsidRPr="00BF14C1">
        <w:rPr>
          <w:rFonts w:ascii="TH SarabunIT๙" w:hAnsi="TH SarabunIT๙" w:cs="TH SarabunIT๙"/>
          <w:noProof/>
          <w:sz w:val="32"/>
          <w:szCs w:val="32"/>
          <w:cs/>
        </w:rPr>
        <w:t>การรับชำระภาษีบำรุงท้องที่</w:t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127</w:t>
      </w:r>
    </w:p>
    <w:p w:rsidR="00A65219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A65219" w:rsidRPr="00BF14C1">
        <w:rPr>
          <w:rFonts w:ascii="TH SarabunIT๙" w:hAnsi="TH SarabunIT๙" w:cs="TH SarabunIT๙"/>
          <w:noProof/>
          <w:sz w:val="32"/>
          <w:szCs w:val="32"/>
          <w:cs/>
        </w:rPr>
        <w:t>การรับชำระภาษีป้าย</w:t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/>
          <w:noProof/>
          <w:sz w:val="32"/>
          <w:szCs w:val="32"/>
        </w:rPr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130</w:t>
      </w:r>
    </w:p>
    <w:p w:rsidR="00A65219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A65219" w:rsidRPr="00BF14C1">
        <w:rPr>
          <w:rFonts w:ascii="TH SarabunIT๙" w:hAnsi="TH SarabunIT๙" w:cs="TH SarabunIT๙"/>
          <w:noProof/>
          <w:sz w:val="32"/>
          <w:szCs w:val="32"/>
          <w:cs/>
        </w:rPr>
        <w:t>การรับชำระภาษีโรงเรือนและที่ดิน</w:t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/>
          <w:noProof/>
          <w:sz w:val="32"/>
          <w:szCs w:val="32"/>
        </w:rPr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134</w:t>
      </w:r>
    </w:p>
    <w:p w:rsidR="00A65219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A65219" w:rsidRPr="00BF14C1">
        <w:rPr>
          <w:rFonts w:ascii="TH SarabunIT๙" w:hAnsi="TH SarabunIT๙" w:cs="TH SarabunIT๙"/>
          <w:noProof/>
          <w:sz w:val="32"/>
          <w:szCs w:val="32"/>
          <w:cs/>
        </w:rPr>
        <w:t>การโอนใบอนุญาตประกอบกิจการสถานีบริการน้ำมัน</w:t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BF14C1">
        <w:rPr>
          <w:rFonts w:ascii="TH SarabunIT๙" w:hAnsi="TH SarabunIT๙" w:cs="TH SarabunIT๙"/>
          <w:noProof/>
          <w:sz w:val="32"/>
          <w:szCs w:val="32"/>
        </w:rPr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137</w:t>
      </w:r>
    </w:p>
    <w:p w:rsidR="00030F42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0F42" w:rsidRPr="00BF14C1">
        <w:rPr>
          <w:rFonts w:ascii="TH SarabunIT๙" w:hAnsi="TH SarabunIT๙" w:cs="TH SarabunIT๙"/>
          <w:sz w:val="32"/>
          <w:szCs w:val="32"/>
          <w:cs/>
        </w:rPr>
        <w:t>การขออนุญาตทำการโฆษณาโดยการใช้เครื่องขยายเสียง</w:t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</w:r>
      <w:r w:rsidR="00BF14C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140</w:t>
      </w:r>
    </w:p>
    <w:p w:rsidR="00AB4A3A" w:rsidRPr="00BF14C1" w:rsidRDefault="00AB4A3A" w:rsidP="0028412F">
      <w:pPr>
        <w:spacing w:after="0"/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กองช่าง</w:t>
      </w:r>
    </w:p>
    <w:p w:rsidR="00AB4A3A" w:rsidRPr="00BF14C1" w:rsidRDefault="00AB4A3A" w:rsidP="0028412F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F14C1">
        <w:rPr>
          <w:rFonts w:ascii="TH SarabunIT๙" w:hAnsi="TH SarabunIT๙" w:cs="TH SarabunIT๙"/>
          <w:b/>
          <w:bCs/>
          <w:sz w:val="40"/>
          <w:szCs w:val="40"/>
          <w:cs/>
        </w:rPr>
        <w:t>งานโยธาฯ</w:t>
      </w:r>
      <w:bookmarkStart w:id="0" w:name="_GoBack"/>
      <w:bookmarkEnd w:id="0"/>
    </w:p>
    <w:p w:rsidR="00BA7E5C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6AE2" w:rsidRPr="00BF14C1">
        <w:rPr>
          <w:rFonts w:ascii="TH SarabunIT๙" w:hAnsi="TH SarabunIT๙" w:cs="TH SarabunIT๙"/>
          <w:sz w:val="32"/>
          <w:szCs w:val="32"/>
          <w:cs/>
        </w:rPr>
        <w:t xml:space="preserve">การขออนุญาตก่อสร้างอาคารตามมาตรา </w:t>
      </w:r>
      <w:r w:rsidR="00EE6AE2" w:rsidRPr="00BF14C1">
        <w:rPr>
          <w:rFonts w:ascii="TH SarabunIT๙" w:hAnsi="TH SarabunIT๙" w:cs="TH SarabunIT๙"/>
          <w:sz w:val="32"/>
          <w:szCs w:val="32"/>
        </w:rPr>
        <w:t>21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143</w:t>
      </w:r>
    </w:p>
    <w:p w:rsidR="00EE6AE2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0F42" w:rsidRPr="00BF14C1">
        <w:rPr>
          <w:rFonts w:ascii="TH SarabunIT๙" w:hAnsi="TH SarabunIT๙" w:cs="TH SarabunIT๙"/>
          <w:sz w:val="32"/>
          <w:szCs w:val="32"/>
          <w:cs/>
        </w:rPr>
        <w:t xml:space="preserve">การแจ้งก่อสร้างอาคารตามมาตรา </w:t>
      </w:r>
      <w:r w:rsidR="00030F42" w:rsidRPr="00BF14C1">
        <w:rPr>
          <w:rFonts w:ascii="TH SarabunIT๙" w:hAnsi="TH SarabunIT๙" w:cs="TH SarabunIT๙"/>
          <w:sz w:val="32"/>
          <w:szCs w:val="32"/>
        </w:rPr>
        <w:t xml:space="preserve">39 </w:t>
      </w:r>
      <w:r w:rsidR="00030F42" w:rsidRPr="00BF14C1">
        <w:rPr>
          <w:rFonts w:ascii="TH SarabunIT๙" w:hAnsi="TH SarabunIT๙" w:cs="TH SarabunIT๙"/>
          <w:sz w:val="32"/>
          <w:szCs w:val="32"/>
          <w:cs/>
        </w:rPr>
        <w:t>ทวิ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148</w:t>
      </w:r>
    </w:p>
    <w:p w:rsidR="00030F42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0F42" w:rsidRPr="00BF14C1">
        <w:rPr>
          <w:rFonts w:ascii="TH SarabunIT๙" w:hAnsi="TH SarabunIT๙" w:cs="TH SarabunIT๙"/>
          <w:sz w:val="32"/>
          <w:szCs w:val="32"/>
          <w:cs/>
        </w:rPr>
        <w:t>การขอต่ออายุใบอนุญาตก่อสร้าง ดัดแปลง รื้อถอนหรือเคลื่อนย้ายอาคาร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153</w:t>
      </w:r>
    </w:p>
    <w:p w:rsidR="00DF465F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การขอใบรับรองการก่อสร้าง ดัดแปลง หรือเคลื่อนย้ายอาคารตามมาตรา </w:t>
      </w:r>
      <w:r w:rsidRPr="00BF14C1">
        <w:rPr>
          <w:rFonts w:ascii="TH SarabunIT๙" w:hAnsi="TH SarabunIT๙" w:cs="TH SarabunIT๙"/>
          <w:sz w:val="32"/>
          <w:szCs w:val="32"/>
        </w:rPr>
        <w:t>32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156</w:t>
      </w:r>
    </w:p>
    <w:p w:rsidR="00DF465F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การขออนุญาตเปลี่ยนการใช้อาคารตามมาตรา </w:t>
      </w:r>
      <w:r w:rsidRPr="00BF14C1">
        <w:rPr>
          <w:rFonts w:ascii="TH SarabunIT๙" w:hAnsi="TH SarabunIT๙" w:cs="TH SarabunIT๙"/>
          <w:sz w:val="32"/>
          <w:szCs w:val="32"/>
        </w:rPr>
        <w:t>33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159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การขออนุญาตเคลื่อนย้ายอาคาร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162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 xml:space="preserve">การแจ้งเคลื่อนย้ายอาคารตามมาตรา </w:t>
      </w:r>
      <w:r w:rsidR="00AC68D0" w:rsidRPr="00BF14C1">
        <w:rPr>
          <w:rFonts w:ascii="TH SarabunIT๙" w:hAnsi="TH SarabunIT๙" w:cs="TH SarabunIT๙"/>
          <w:sz w:val="32"/>
          <w:szCs w:val="32"/>
        </w:rPr>
        <w:t xml:space="preserve">39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ทวิ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166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 xml:space="preserve">≈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 xml:space="preserve">การขออนุญาตดัดแปลงอาคาร ตามมาตรา </w:t>
      </w:r>
      <w:r w:rsidR="00AC68D0" w:rsidRPr="00BF14C1">
        <w:rPr>
          <w:rFonts w:ascii="TH SarabunIT๙" w:hAnsi="TH SarabunIT๙" w:cs="TH SarabunIT๙"/>
          <w:sz w:val="32"/>
          <w:szCs w:val="32"/>
        </w:rPr>
        <w:t>21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170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 xml:space="preserve">การขออนุญาตรื้อถอนอาคาร ตามมาตรา </w:t>
      </w:r>
      <w:r w:rsidR="00AC68D0" w:rsidRPr="00BF14C1">
        <w:rPr>
          <w:rFonts w:ascii="TH SarabunIT๙" w:hAnsi="TH SarabunIT๙" w:cs="TH SarabunIT๙"/>
          <w:sz w:val="32"/>
          <w:szCs w:val="32"/>
        </w:rPr>
        <w:t>22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175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 xml:space="preserve">การแจ้งรื้อถอนอาคารตามมาตรา </w:t>
      </w:r>
      <w:r w:rsidR="00AC68D0" w:rsidRPr="00BF14C1">
        <w:rPr>
          <w:rFonts w:ascii="TH SarabunIT๙" w:hAnsi="TH SarabunIT๙" w:cs="TH SarabunIT๙"/>
          <w:sz w:val="32"/>
          <w:szCs w:val="32"/>
        </w:rPr>
        <w:t xml:space="preserve">39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ทวิ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179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 xml:space="preserve">การแจ้งดัดแปลงอาคารตามมาตรา </w:t>
      </w:r>
      <w:r w:rsidR="00AC68D0" w:rsidRPr="00BF14C1">
        <w:rPr>
          <w:rFonts w:ascii="TH SarabunIT๙" w:hAnsi="TH SarabunIT๙" w:cs="TH SarabunIT๙"/>
          <w:sz w:val="32"/>
          <w:szCs w:val="32"/>
        </w:rPr>
        <w:t xml:space="preserve">39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ทวิ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182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>≈</w:t>
      </w:r>
      <w:r w:rsidRPr="00BF14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การขอเปลี่ยนผู้ควบคุมงาน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188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 xml:space="preserve">≈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การแจ้งขุดดิน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191</w:t>
      </w:r>
    </w:p>
    <w:p w:rsidR="00AC68D0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14C1">
        <w:rPr>
          <w:rFonts w:ascii="TH SarabunIT๙" w:hAnsi="TH SarabunIT๙" w:cs="TH SarabunIT๙"/>
          <w:cs/>
        </w:rPr>
        <w:t xml:space="preserve">≈ </w:t>
      </w:r>
      <w:r w:rsidR="00AC68D0" w:rsidRPr="00BF14C1">
        <w:rPr>
          <w:rFonts w:ascii="TH SarabunIT๙" w:hAnsi="TH SarabunIT๙" w:cs="TH SarabunIT๙"/>
          <w:sz w:val="32"/>
          <w:szCs w:val="32"/>
          <w:cs/>
        </w:rPr>
        <w:t>การแจ้งถมดิน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194</w:t>
      </w:r>
    </w:p>
    <w:p w:rsidR="00A65219" w:rsidRPr="00BF14C1" w:rsidRDefault="00DF465F" w:rsidP="00A6521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F14C1">
        <w:rPr>
          <w:rFonts w:ascii="TH SarabunIT๙" w:hAnsi="TH SarabunIT๙" w:cs="TH SarabunIT๙"/>
          <w:cs/>
        </w:rPr>
        <w:t xml:space="preserve">≈ </w:t>
      </w:r>
      <w:r w:rsidR="00AC68D0" w:rsidRPr="00BF14C1">
        <w:rPr>
          <w:rFonts w:ascii="TH SarabunIT๙" w:hAnsi="TH SarabunIT๙" w:cs="TH SarabunIT๙"/>
          <w:sz w:val="28"/>
          <w:cs/>
        </w:rPr>
        <w:t xml:space="preserve">การขออนุญาตดัดแปลง หรือใช้ที่จอดรถที่กลับรถ และทางเข้า - ออกของรถ เพื่อการอื่นตามมาตรา </w:t>
      </w:r>
      <w:r w:rsidR="00AC68D0" w:rsidRPr="00BF14C1">
        <w:rPr>
          <w:rFonts w:ascii="TH SarabunIT๙" w:hAnsi="TH SarabunIT๙" w:cs="TH SarabunIT๙"/>
          <w:sz w:val="28"/>
        </w:rPr>
        <w:t>34</w:t>
      </w:r>
      <w:r w:rsidR="00173157" w:rsidRPr="00BF14C1">
        <w:rPr>
          <w:rFonts w:ascii="TH SarabunIT๙" w:hAnsi="TH SarabunIT๙" w:cs="TH SarabunIT๙"/>
          <w:sz w:val="32"/>
          <w:szCs w:val="32"/>
        </w:rPr>
        <w:tab/>
      </w:r>
      <w:r w:rsidR="00BF14C1">
        <w:rPr>
          <w:rFonts w:ascii="TH SarabunIT๙" w:hAnsi="TH SarabunIT๙" w:cs="TH SarabunIT๙"/>
          <w:sz w:val="32"/>
          <w:szCs w:val="32"/>
        </w:rPr>
        <w:t xml:space="preserve">        </w:t>
      </w:r>
      <w:r w:rsidR="00173157" w:rsidRPr="00BF14C1">
        <w:rPr>
          <w:rFonts w:ascii="TH SarabunIT๙" w:hAnsi="TH SarabunIT๙" w:cs="TH SarabunIT๙"/>
          <w:sz w:val="32"/>
          <w:szCs w:val="32"/>
        </w:rPr>
        <w:t>198</w:t>
      </w:r>
    </w:p>
    <w:p w:rsidR="00173157" w:rsidRPr="00BF14C1" w:rsidRDefault="00173157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173157" w:rsidRPr="00BF14C1" w:rsidSect="00DF15FF"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47"/>
    <w:rsid w:val="00030F42"/>
    <w:rsid w:val="00173157"/>
    <w:rsid w:val="0028412F"/>
    <w:rsid w:val="002D4493"/>
    <w:rsid w:val="00485447"/>
    <w:rsid w:val="006435BB"/>
    <w:rsid w:val="006E5594"/>
    <w:rsid w:val="009512BF"/>
    <w:rsid w:val="009B4F11"/>
    <w:rsid w:val="00A65219"/>
    <w:rsid w:val="00AA1D53"/>
    <w:rsid w:val="00AB4A3A"/>
    <w:rsid w:val="00AC68D0"/>
    <w:rsid w:val="00B473E9"/>
    <w:rsid w:val="00B53632"/>
    <w:rsid w:val="00BA7E5C"/>
    <w:rsid w:val="00BF14C1"/>
    <w:rsid w:val="00C1478A"/>
    <w:rsid w:val="00C56476"/>
    <w:rsid w:val="00DF15FF"/>
    <w:rsid w:val="00DF465F"/>
    <w:rsid w:val="00E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4A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4A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YOTA02</dc:creator>
  <cp:lastModifiedBy>YOTA02</cp:lastModifiedBy>
  <cp:revision>14</cp:revision>
  <cp:lastPrinted>2016-02-01T02:10:00Z</cp:lastPrinted>
  <dcterms:created xsi:type="dcterms:W3CDTF">2016-01-21T03:30:00Z</dcterms:created>
  <dcterms:modified xsi:type="dcterms:W3CDTF">2016-02-01T02:11:00Z</dcterms:modified>
</cp:coreProperties>
</file>